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18" w:rsidRDefault="008A2B18" w:rsidP="008A2B18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:rsidR="008A2B18" w:rsidRPr="00E95D96" w:rsidRDefault="008A2B18" w:rsidP="008A2B18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A2B18" w:rsidRPr="00442D3F" w:rsidTr="00D76AB6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8A2B18" w:rsidRPr="00442D3F" w:rsidRDefault="008A2B18" w:rsidP="00D76AB6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8A2B18" w:rsidRPr="00442D3F" w:rsidTr="00D76AB6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8A2B18" w:rsidRPr="00222DB8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II stopień, profil ogólnoakademicki</w:t>
            </w:r>
          </w:p>
          <w:p w:rsidR="008A2B18" w:rsidRPr="00222DB8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studia niestacjonarne</w:t>
            </w:r>
          </w:p>
        </w:tc>
      </w:tr>
      <w:tr w:rsidR="008A2B18" w:rsidRPr="00442D3F" w:rsidTr="00D76AB6">
        <w:tc>
          <w:tcPr>
            <w:tcW w:w="4192" w:type="dxa"/>
            <w:gridSpan w:val="2"/>
          </w:tcPr>
          <w:p w:rsidR="008A2B18" w:rsidRPr="00442D3F" w:rsidRDefault="008A2B18" w:rsidP="00D76AB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 /cykl kształcenia 202</w:t>
            </w:r>
            <w:r w:rsidR="00CD3A3A">
              <w:t>2</w:t>
            </w:r>
            <w:r>
              <w:t>-202</w:t>
            </w:r>
            <w:r w:rsidR="00CD3A3A">
              <w:t>4</w:t>
            </w:r>
          </w:p>
        </w:tc>
        <w:tc>
          <w:tcPr>
            <w:tcW w:w="5500" w:type="dxa"/>
            <w:gridSpan w:val="3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</w:t>
            </w:r>
          </w:p>
        </w:tc>
      </w:tr>
      <w:tr w:rsidR="008A2B18" w:rsidRPr="00442D3F" w:rsidTr="00D76AB6">
        <w:tc>
          <w:tcPr>
            <w:tcW w:w="9692" w:type="dxa"/>
            <w:gridSpan w:val="5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Intensywny nadzór kardiologiczny</w:t>
            </w:r>
          </w:p>
        </w:tc>
      </w:tr>
      <w:tr w:rsidR="008A2B18" w:rsidRPr="00442D3F" w:rsidTr="00D76AB6">
        <w:tc>
          <w:tcPr>
            <w:tcW w:w="9692" w:type="dxa"/>
            <w:gridSpan w:val="5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8A2B18" w:rsidRPr="00442D3F" w:rsidTr="00D76AB6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8A2B18" w:rsidRPr="00DD6065" w:rsidRDefault="008A2B18" w:rsidP="00D76AB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8A2B18" w:rsidRPr="00442D3F" w:rsidTr="00D76AB6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8A2B18" w:rsidRPr="009F7D6B" w:rsidRDefault="008A2B18" w:rsidP="00D76AB6">
            <w:pPr>
              <w:spacing w:after="0" w:line="240" w:lineRule="auto"/>
              <w:rPr>
                <w:rFonts w:cs="Calibri"/>
                <w:lang w:eastAsia="pl-PL"/>
              </w:rPr>
            </w:pPr>
            <w:r w:rsidRPr="009F7D6B">
              <w:rPr>
                <w:rFonts w:cs="Calibri"/>
                <w:lang w:eastAsia="pl-PL"/>
              </w:rPr>
              <w:t>Cele przedmiotu:</w:t>
            </w:r>
          </w:p>
          <w:p w:rsidR="008A2B18" w:rsidRPr="009F7D6B" w:rsidRDefault="008A2B18" w:rsidP="00D76AB6">
            <w:pPr>
              <w:spacing w:after="0" w:line="240" w:lineRule="auto"/>
              <w:rPr>
                <w:rFonts w:cs="Calibri"/>
                <w:lang w:eastAsia="pl-PL"/>
              </w:rPr>
            </w:pPr>
            <w:r w:rsidRPr="009F7D6B">
              <w:rPr>
                <w:rFonts w:cs="Calibri"/>
                <w:lang w:eastAsia="pl-PL"/>
              </w:rPr>
              <w:t>Nabycie umiejętności rozpoznawania stanów zagrożenia życia</w:t>
            </w:r>
          </w:p>
          <w:p w:rsidR="008A2B18" w:rsidRPr="009F7D6B" w:rsidRDefault="008A2B18" w:rsidP="00D76AB6">
            <w:pPr>
              <w:spacing w:after="0" w:line="240" w:lineRule="auto"/>
              <w:rPr>
                <w:rFonts w:cs="Calibri"/>
                <w:b/>
              </w:rPr>
            </w:pPr>
            <w:r w:rsidRPr="009F7D6B">
              <w:rPr>
                <w:rFonts w:cs="Calibri"/>
                <w:lang w:eastAsia="pl-PL"/>
              </w:rPr>
              <w:t>Przygotowanie do pełnienia opieki pielęgniarskiej w oddziale intensywnego nadzoru kardiologicznego.</w:t>
            </w:r>
          </w:p>
          <w:p w:rsidR="008A2B18" w:rsidRPr="009F7D6B" w:rsidRDefault="008A2B18" w:rsidP="00D76AB6">
            <w:pPr>
              <w:spacing w:after="0" w:line="240" w:lineRule="auto"/>
              <w:rPr>
                <w:rFonts w:cs="Calibri"/>
                <w:lang w:eastAsia="pl-PL"/>
              </w:rPr>
            </w:pPr>
            <w:r w:rsidRPr="009F7D6B">
              <w:rPr>
                <w:rFonts w:cs="Calibri"/>
                <w:lang w:eastAsia="pl-PL"/>
              </w:rPr>
              <w:t>Przygotowanie do samodzielnej pracy zawodowej oraz współdziałania w zespole medycznym w  trakcie reanimacji krążeniowo-oddechowej</w:t>
            </w:r>
          </w:p>
          <w:p w:rsidR="008A2B18" w:rsidRDefault="008A2B18" w:rsidP="00D76AB6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:rsidR="008A2B18" w:rsidRPr="009F7D6B" w:rsidRDefault="008A2B18" w:rsidP="00D76AB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9F7D6B">
              <w:rPr>
                <w:rFonts w:cs="Calibri"/>
              </w:rPr>
              <w:t>W zakresie wiedzy student zna i rozumie: B.W25</w:t>
            </w:r>
            <w:r>
              <w:rPr>
                <w:rFonts w:cs="Calibri"/>
              </w:rPr>
              <w:t xml:space="preserve"> </w:t>
            </w:r>
          </w:p>
          <w:p w:rsidR="008A2B18" w:rsidRPr="009F7D6B" w:rsidRDefault="008A2B18" w:rsidP="00D76AB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 w:rsidRPr="009F7D6B">
              <w:rPr>
                <w:rFonts w:cs="Calibri"/>
              </w:rPr>
              <w:t>W zakresie umiejętności student potrafi:</w:t>
            </w:r>
            <w:r>
              <w:rPr>
                <w:rFonts w:cs="Calibri"/>
              </w:rPr>
              <w:t xml:space="preserve"> </w:t>
            </w:r>
            <w:r w:rsidRPr="009F7D6B">
              <w:rPr>
                <w:rFonts w:cs="Calibri"/>
              </w:rPr>
              <w:t>B.U27</w:t>
            </w:r>
            <w:r>
              <w:rPr>
                <w:rFonts w:cs="Calibri"/>
              </w:rPr>
              <w:t xml:space="preserve">, </w:t>
            </w:r>
            <w:r w:rsidRPr="009F7D6B">
              <w:rPr>
                <w:rFonts w:cs="Calibri"/>
                <w:lang w:eastAsia="pl-PL"/>
              </w:rPr>
              <w:t>B.U28</w:t>
            </w:r>
            <w:r>
              <w:rPr>
                <w:rFonts w:cs="Calibri"/>
                <w:lang w:eastAsia="pl-PL"/>
              </w:rPr>
              <w:t xml:space="preserve">, </w:t>
            </w:r>
            <w:r w:rsidRPr="009F7D6B">
              <w:rPr>
                <w:rFonts w:cs="Calibri"/>
                <w:lang w:eastAsia="pl-PL"/>
              </w:rPr>
              <w:t>B.U29</w:t>
            </w:r>
          </w:p>
          <w:p w:rsidR="008A2B18" w:rsidRPr="009F7D6B" w:rsidRDefault="008A2B18" w:rsidP="00D76AB6">
            <w:pPr>
              <w:spacing w:after="0" w:line="240" w:lineRule="auto"/>
              <w:rPr>
                <w:rFonts w:cs="Calibri"/>
              </w:rPr>
            </w:pPr>
            <w:r w:rsidRPr="009F7D6B">
              <w:rPr>
                <w:rFonts w:cs="Calibri"/>
              </w:rPr>
              <w:t>W zakresie kompetencji społecznych student jest gotów do:</w:t>
            </w:r>
            <w:r>
              <w:rPr>
                <w:rFonts w:cs="Calibri"/>
              </w:rPr>
              <w:t xml:space="preserve"> </w:t>
            </w:r>
            <w:r w:rsidRPr="009F7D6B">
              <w:rPr>
                <w:rFonts w:cs="Calibri"/>
                <w:lang w:eastAsia="pl-PL"/>
              </w:rPr>
              <w:t>rozwiązywania złożonych problemów etycznych związanych z wykonywaniem zawodu pielęgniarki i wskazywania priorytetów w realizacji określonych zadań</w:t>
            </w:r>
            <w:r>
              <w:rPr>
                <w:rFonts w:cs="Calibri"/>
                <w:lang w:eastAsia="pl-PL"/>
              </w:rPr>
              <w:t xml:space="preserve">, </w:t>
            </w:r>
            <w:r w:rsidRPr="009F7D6B">
              <w:rPr>
                <w:rFonts w:cs="Calibri"/>
                <w:lang w:eastAsia="pl-PL"/>
              </w:rPr>
              <w:t>ponoszenia odpowiedzialności za realizowane świadczenia zdrowotne /Punkt 1.3 ogólnych efektów uczenia się/</w:t>
            </w:r>
          </w:p>
        </w:tc>
      </w:tr>
      <w:tr w:rsidR="008A2B18" w:rsidRPr="00442D3F" w:rsidTr="00D76AB6">
        <w:tc>
          <w:tcPr>
            <w:tcW w:w="8688" w:type="dxa"/>
            <w:gridSpan w:val="4"/>
            <w:vAlign w:val="center"/>
          </w:tcPr>
          <w:p w:rsidR="008A2B18" w:rsidRPr="00442D3F" w:rsidRDefault="008A2B18" w:rsidP="00D76A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8A2B18" w:rsidRPr="00442D3F" w:rsidRDefault="00680E0A" w:rsidP="00D76AB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8A2B18" w:rsidRPr="00442D3F" w:rsidTr="00D76AB6">
        <w:tc>
          <w:tcPr>
            <w:tcW w:w="8688" w:type="dxa"/>
            <w:gridSpan w:val="4"/>
            <w:vAlign w:val="center"/>
          </w:tcPr>
          <w:p w:rsidR="008A2B18" w:rsidRDefault="008A2B18" w:rsidP="00D76A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:rsidR="008A2B18" w:rsidRDefault="008A2B18" w:rsidP="00D76AB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A2B18" w:rsidRPr="00442D3F" w:rsidTr="00D76AB6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A2B18" w:rsidRPr="00442D3F" w:rsidRDefault="008A2B18" w:rsidP="00D76AB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8A2B18" w:rsidRPr="00442D3F" w:rsidTr="00D76AB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A2B18" w:rsidRDefault="008A2B18" w:rsidP="00D76AB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Default="008A2B18" w:rsidP="00D76AB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Default="008A2B18" w:rsidP="00D76AB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8A2B18" w:rsidRPr="00442D3F" w:rsidTr="00D76AB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A2B18" w:rsidRPr="00D44629" w:rsidRDefault="008A2B18" w:rsidP="00D76AB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442D3F" w:rsidRDefault="008A2B18" w:rsidP="00D76AB6">
            <w:pPr>
              <w:spacing w:after="0" w:line="240" w:lineRule="auto"/>
            </w:pPr>
            <w:r>
              <w:t>S</w:t>
            </w:r>
            <w:r w:rsidRPr="00983D1D">
              <w:t xml:space="preserve">prawdzian pisemny – pytania </w:t>
            </w:r>
            <w:r>
              <w:t>opisowe oraz zaliczenie ustne z zakresu tematów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342DAD" w:rsidRDefault="008A2B18" w:rsidP="00D76AB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8A2B18" w:rsidRPr="00442D3F" w:rsidTr="00D76AB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A2B18" w:rsidRPr="00442D3F" w:rsidRDefault="008A2B18" w:rsidP="00D76AB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983D1D" w:rsidRDefault="008A2B18" w:rsidP="00D76AB6">
            <w:pPr>
              <w:spacing w:after="0" w:line="240" w:lineRule="auto"/>
            </w:pPr>
            <w:r w:rsidRPr="00983D1D">
              <w:t>Obserwacja</w:t>
            </w:r>
            <w:r>
              <w:t xml:space="preserve"> umiejętności podczas zajęć praktycznych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342DAD" w:rsidRDefault="008A2B18" w:rsidP="00D76AB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8A2B18" w:rsidRPr="00442D3F" w:rsidTr="00D76AB6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A2B18" w:rsidRDefault="008A2B18" w:rsidP="00D76AB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983D1D" w:rsidRDefault="008A2B18" w:rsidP="00D76AB6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8A2B18" w:rsidRPr="00342DAD" w:rsidRDefault="008A2B18" w:rsidP="00D76AB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:rsidR="008A2B18" w:rsidRDefault="008A2B18" w:rsidP="008A2B18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8A2B18" w:rsidRPr="000219E6" w:rsidRDefault="008A2B18" w:rsidP="008A2B1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:rsidR="00ED611F" w:rsidRDefault="00ED611F">
      <w:bookmarkStart w:id="0" w:name="_GoBack"/>
      <w:bookmarkEnd w:id="0"/>
    </w:p>
    <w:sectPr w:rsidR="00ED611F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A2B18"/>
    <w:rsid w:val="00041CBE"/>
    <w:rsid w:val="00067835"/>
    <w:rsid w:val="0009009B"/>
    <w:rsid w:val="00103132"/>
    <w:rsid w:val="00124BB4"/>
    <w:rsid w:val="002165E6"/>
    <w:rsid w:val="00433D04"/>
    <w:rsid w:val="00472871"/>
    <w:rsid w:val="004B7ABE"/>
    <w:rsid w:val="004E35F7"/>
    <w:rsid w:val="005541E3"/>
    <w:rsid w:val="00584D20"/>
    <w:rsid w:val="00680E0A"/>
    <w:rsid w:val="006B7E42"/>
    <w:rsid w:val="007A7F3A"/>
    <w:rsid w:val="008278DB"/>
    <w:rsid w:val="008A2B18"/>
    <w:rsid w:val="00933D4E"/>
    <w:rsid w:val="00A064E2"/>
    <w:rsid w:val="00C06A2A"/>
    <w:rsid w:val="00CD3A3A"/>
    <w:rsid w:val="00DA6B38"/>
    <w:rsid w:val="00DC0B5C"/>
    <w:rsid w:val="00E1422F"/>
    <w:rsid w:val="00E620AF"/>
    <w:rsid w:val="00E8324E"/>
    <w:rsid w:val="00EC1AB6"/>
    <w:rsid w:val="00ED611F"/>
    <w:rsid w:val="00FC18E7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B1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8A2B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3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5F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MarzenaJanusz</dc:creator>
  <cp:lastModifiedBy>Katarzyna Duda</cp:lastModifiedBy>
  <cp:revision>4</cp:revision>
  <cp:lastPrinted>2021-03-26T07:44:00Z</cp:lastPrinted>
  <dcterms:created xsi:type="dcterms:W3CDTF">2021-11-17T10:54:00Z</dcterms:created>
  <dcterms:modified xsi:type="dcterms:W3CDTF">2022-04-14T09:49:00Z</dcterms:modified>
</cp:coreProperties>
</file>